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r w:rsidRPr="005B073C">
        <w:rPr>
          <w:b/>
          <w:sz w:val="32"/>
          <w:szCs w:val="32"/>
        </w:rPr>
        <w:t xml:space="preserve">Uznesenie č. </w:t>
      </w:r>
      <w:r w:rsidR="006372F5">
        <w:rPr>
          <w:b/>
          <w:sz w:val="32"/>
          <w:szCs w:val="32"/>
        </w:rPr>
        <w:t>6</w:t>
      </w:r>
      <w:r w:rsidR="00195DAD">
        <w:rPr>
          <w:b/>
          <w:sz w:val="32"/>
          <w:szCs w:val="32"/>
        </w:rPr>
        <w:t>0</w:t>
      </w:r>
      <w:r w:rsidRPr="005B073C">
        <w:rPr>
          <w:b/>
          <w:sz w:val="32"/>
          <w:szCs w:val="32"/>
        </w:rPr>
        <w:t>/201</w:t>
      </w:r>
      <w:r w:rsidR="006372F5">
        <w:rPr>
          <w:b/>
          <w:sz w:val="32"/>
          <w:szCs w:val="32"/>
        </w:rPr>
        <w:t>5</w:t>
      </w:r>
      <w:bookmarkStart w:id="0" w:name="_GoBack"/>
      <w:bookmarkEnd w:id="0"/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6372F5">
        <w:rPr>
          <w:sz w:val="24"/>
          <w:szCs w:val="24"/>
        </w:rPr>
        <w:t>10</w:t>
      </w:r>
      <w:r w:rsidRPr="005B073C">
        <w:rPr>
          <w:sz w:val="24"/>
          <w:szCs w:val="24"/>
        </w:rPr>
        <w:t>. 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6372F5">
        <w:rPr>
          <w:sz w:val="24"/>
          <w:szCs w:val="24"/>
        </w:rPr>
        <w:t>16</w:t>
      </w:r>
      <w:r w:rsidRPr="005B073C">
        <w:rPr>
          <w:sz w:val="24"/>
          <w:szCs w:val="24"/>
        </w:rPr>
        <w:t xml:space="preserve">. </w:t>
      </w:r>
      <w:r w:rsidR="006372F5">
        <w:rPr>
          <w:sz w:val="24"/>
          <w:szCs w:val="24"/>
        </w:rPr>
        <w:t>decembr</w:t>
      </w:r>
      <w:r w:rsidR="00195DAD">
        <w:rPr>
          <w:sz w:val="24"/>
          <w:szCs w:val="24"/>
        </w:rPr>
        <w:t>a</w:t>
      </w:r>
      <w:r w:rsidRPr="005B073C">
        <w:rPr>
          <w:sz w:val="24"/>
          <w:szCs w:val="24"/>
        </w:rPr>
        <w:t xml:space="preserve"> 201</w:t>
      </w:r>
      <w:r w:rsidR="00195DAD">
        <w:rPr>
          <w:sz w:val="24"/>
          <w:szCs w:val="24"/>
        </w:rPr>
        <w:t>5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6372F5" w:rsidP="0052124D">
      <w:r>
        <w:t>14</w:t>
      </w:r>
      <w:r w:rsidR="0052124D">
        <w:t xml:space="preserve">. bod </w:t>
      </w:r>
    </w:p>
    <w:p w:rsidR="00B874A4" w:rsidRDefault="00B874A4" w:rsidP="00B874A4">
      <w:pPr>
        <w:rPr>
          <w:sz w:val="24"/>
          <w:szCs w:val="24"/>
        </w:rPr>
      </w:pPr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6372F5" w:rsidRDefault="006372F5" w:rsidP="00B874A4"/>
    <w:p w:rsidR="006372F5" w:rsidRPr="00E53449" w:rsidRDefault="006372F5" w:rsidP="006372F5">
      <w:pPr>
        <w:pStyle w:val="Standard"/>
        <w:rPr>
          <w:b/>
        </w:rPr>
      </w:pPr>
      <w:r w:rsidRPr="00E53449">
        <w:rPr>
          <w:b/>
        </w:rPr>
        <w:t>s c h v a ľ u j e</w:t>
      </w:r>
    </w:p>
    <w:p w:rsidR="006372F5" w:rsidRPr="006372F5" w:rsidRDefault="006372F5" w:rsidP="006372F5">
      <w:pPr>
        <w:pStyle w:val="Standard"/>
      </w:pPr>
    </w:p>
    <w:p w:rsidR="006372F5" w:rsidRPr="006372F5" w:rsidRDefault="006372F5" w:rsidP="006372F5">
      <w:pPr>
        <w:pStyle w:val="Standard"/>
      </w:pPr>
      <w:r w:rsidRPr="006372F5">
        <w:t>Program hospodárskeho a sociálneho rozvoja obce Keť na roky 2015-2020</w:t>
      </w:r>
    </w:p>
    <w:p w:rsidR="00B874A4" w:rsidRDefault="00B874A4" w:rsidP="00B874A4"/>
    <w:p w:rsidR="00B874A4" w:rsidRDefault="00B874A4" w:rsidP="00B874A4"/>
    <w:p w:rsidR="00B874A4" w:rsidRDefault="00B874A4" w:rsidP="00B874A4"/>
    <w:p w:rsidR="00B874A4" w:rsidRDefault="00B874A4" w:rsidP="00B874A4"/>
    <w:p w:rsidR="00B874A4" w:rsidRDefault="006372F5" w:rsidP="00B874A4">
      <w:r>
        <w:t>17</w:t>
      </w:r>
      <w:r w:rsidR="00B874A4">
        <w:t xml:space="preserve">. </w:t>
      </w:r>
      <w:r>
        <w:t>decembe</w:t>
      </w:r>
      <w:r w:rsidR="00B874A4">
        <w:t>r 2015</w:t>
      </w:r>
    </w:p>
    <w:p w:rsidR="00E53449" w:rsidRDefault="00E53449" w:rsidP="00B874A4"/>
    <w:p w:rsidR="00E53449" w:rsidRDefault="00E53449" w:rsidP="00B874A4"/>
    <w:p w:rsidR="00E53449" w:rsidRDefault="00E53449" w:rsidP="00B874A4"/>
    <w:p w:rsidR="00B874A4" w:rsidRDefault="00B874A4" w:rsidP="00B874A4">
      <w:pPr>
        <w:ind w:left="4956" w:firstLine="708"/>
      </w:pPr>
      <w:r>
        <w:t xml:space="preserve">  Mgr. </w:t>
      </w:r>
      <w:proofErr w:type="spellStart"/>
      <w:r>
        <w:t>Péter</w:t>
      </w:r>
      <w:proofErr w:type="spellEnd"/>
      <w:r>
        <w:t xml:space="preserve"> Molnár  </w:t>
      </w:r>
      <w:proofErr w:type="spellStart"/>
      <w:r w:rsidR="00C01D7A">
        <w:t>v.r</w:t>
      </w:r>
      <w:proofErr w:type="spellEnd"/>
      <w:r w:rsidR="00C01D7A">
        <w:t>.</w:t>
      </w:r>
    </w:p>
    <w:p w:rsidR="00B874A4" w:rsidRDefault="00B874A4" w:rsidP="00B874A4">
      <w:pPr>
        <w:ind w:left="4956" w:firstLine="708"/>
      </w:pPr>
      <w:r>
        <w:t xml:space="preserve">    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F5"/>
    <w:rsid w:val="00195DAD"/>
    <w:rsid w:val="004B7978"/>
    <w:rsid w:val="0052124D"/>
    <w:rsid w:val="00561F69"/>
    <w:rsid w:val="005B073C"/>
    <w:rsid w:val="006372F5"/>
    <w:rsid w:val="00670205"/>
    <w:rsid w:val="00A049B2"/>
    <w:rsid w:val="00B34253"/>
    <w:rsid w:val="00B874A4"/>
    <w:rsid w:val="00C004DE"/>
    <w:rsid w:val="00C01D7A"/>
    <w:rsid w:val="00E5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51F5"/>
  <w15:docId w15:val="{3B3F4C87-D674-4CB7-B0FF-C755C1CA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6372F5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4</cp:revision>
  <dcterms:created xsi:type="dcterms:W3CDTF">2015-12-21T08:19:00Z</dcterms:created>
  <dcterms:modified xsi:type="dcterms:W3CDTF">2015-12-21T08:19:00Z</dcterms:modified>
</cp:coreProperties>
</file>